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DAC9" w14:textId="77777777" w:rsidR="003738A5" w:rsidRDefault="003738A5" w:rsidP="003738A5">
      <w:pPr>
        <w:jc w:val="center"/>
        <w:rPr>
          <w:i w:val="0"/>
          <w:sz w:val="28"/>
          <w:szCs w:val="28"/>
        </w:rPr>
      </w:pPr>
    </w:p>
    <w:p w14:paraId="467A3114" w14:textId="77777777" w:rsidR="003957A4" w:rsidRPr="002B5D2B" w:rsidRDefault="003957A4" w:rsidP="003738A5">
      <w:pPr>
        <w:jc w:val="center"/>
        <w:rPr>
          <w:i w:val="0"/>
          <w:sz w:val="28"/>
          <w:szCs w:val="28"/>
        </w:rPr>
      </w:pPr>
    </w:p>
    <w:p w14:paraId="58B9A0DC" w14:textId="77777777" w:rsidR="003738A5" w:rsidRPr="002B5D2B" w:rsidRDefault="00B63CE4" w:rsidP="003738A5">
      <w:pPr>
        <w:jc w:val="center"/>
        <w:rPr>
          <w:i w:val="0"/>
          <w:sz w:val="28"/>
          <w:szCs w:val="28"/>
        </w:rPr>
      </w:pPr>
      <w:r>
        <w:object w:dxaOrig="1440" w:dyaOrig="1440" w14:anchorId="637CB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55pt;margin-top:-46.8pt;width:33.3pt;height:43.2pt;z-index:251657728" fillcolor="window">
            <v:imagedata r:id="rId6" o:title=""/>
          </v:shape>
          <o:OLEObject Type="Embed" ProgID="Word.Picture.8" ShapeID="_x0000_s1027" DrawAspect="Content" ObjectID="_1707044301" r:id="rId7"/>
        </w:object>
      </w:r>
      <w:r w:rsidR="003738A5" w:rsidRPr="002B5D2B">
        <w:rPr>
          <w:i w:val="0"/>
          <w:sz w:val="28"/>
          <w:szCs w:val="28"/>
        </w:rPr>
        <w:t>РОЖИЩЕНСЬКА МІСЬКА РАДА</w:t>
      </w:r>
    </w:p>
    <w:p w14:paraId="645CF488" w14:textId="77777777" w:rsidR="003738A5" w:rsidRPr="002B5D2B" w:rsidRDefault="003738A5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14:paraId="5D1DF2BA" w14:textId="77777777" w:rsidR="003738A5" w:rsidRPr="002B5D2B" w:rsidRDefault="00E70F5D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="003738A5" w:rsidRPr="002B5D2B">
        <w:rPr>
          <w:i w:val="0"/>
          <w:sz w:val="28"/>
          <w:szCs w:val="28"/>
        </w:rPr>
        <w:t>осьмого скликання</w:t>
      </w:r>
    </w:p>
    <w:p w14:paraId="60F5A3EF" w14:textId="77777777" w:rsidR="003738A5" w:rsidRPr="00E70F5D" w:rsidRDefault="003738A5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14:paraId="4A9EE3E9" w14:textId="77777777" w:rsidR="003738A5" w:rsidRPr="00E70F5D" w:rsidRDefault="003738A5" w:rsidP="003738A5">
      <w:pPr>
        <w:jc w:val="center"/>
        <w:rPr>
          <w:i w:val="0"/>
          <w:sz w:val="24"/>
          <w:szCs w:val="24"/>
        </w:rPr>
      </w:pPr>
    </w:p>
    <w:p w14:paraId="4C9A448D" w14:textId="0116380D" w:rsidR="003738A5" w:rsidRPr="002B5D2B" w:rsidRDefault="00BA5A0E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</w:t>
      </w:r>
      <w:r w:rsidR="003738A5" w:rsidRPr="002B5D2B">
        <w:rPr>
          <w:b w:val="0"/>
          <w:i w:val="0"/>
          <w:sz w:val="28"/>
        </w:rPr>
        <w:t xml:space="preserve"> </w:t>
      </w:r>
      <w:r w:rsidR="003957A4" w:rsidRPr="00940AA5">
        <w:rPr>
          <w:b w:val="0"/>
          <w:i w:val="0"/>
          <w:sz w:val="28"/>
          <w:lang w:val="ru-RU"/>
        </w:rPr>
        <w:t xml:space="preserve"> </w:t>
      </w:r>
      <w:r w:rsidR="00F823A4">
        <w:rPr>
          <w:b w:val="0"/>
          <w:i w:val="0"/>
          <w:sz w:val="28"/>
        </w:rPr>
        <w:t>березня</w:t>
      </w:r>
      <w:r w:rsidR="003738A5" w:rsidRPr="002B5D2B">
        <w:rPr>
          <w:b w:val="0"/>
          <w:i w:val="0"/>
          <w:sz w:val="28"/>
        </w:rPr>
        <w:t xml:space="preserve"> 202</w:t>
      </w:r>
      <w:r w:rsidR="00F823A4">
        <w:rPr>
          <w:b w:val="0"/>
          <w:i w:val="0"/>
          <w:sz w:val="28"/>
        </w:rPr>
        <w:t>2</w:t>
      </w:r>
      <w:r w:rsidR="003738A5" w:rsidRPr="002B5D2B">
        <w:rPr>
          <w:b w:val="0"/>
          <w:i w:val="0"/>
          <w:sz w:val="28"/>
        </w:rPr>
        <w:t xml:space="preserve"> року                                                                               № </w:t>
      </w:r>
      <w:r w:rsidR="00B47824">
        <w:rPr>
          <w:b w:val="0"/>
          <w:i w:val="0"/>
          <w:sz w:val="28"/>
        </w:rPr>
        <w:t>1</w:t>
      </w:r>
      <w:r w:rsidR="00F823A4">
        <w:rPr>
          <w:b w:val="0"/>
          <w:i w:val="0"/>
          <w:sz w:val="28"/>
        </w:rPr>
        <w:t>7</w:t>
      </w:r>
      <w:r w:rsidR="003738A5" w:rsidRPr="002B5D2B">
        <w:rPr>
          <w:b w:val="0"/>
          <w:i w:val="0"/>
          <w:sz w:val="28"/>
        </w:rPr>
        <w:t>/</w:t>
      </w:r>
    </w:p>
    <w:p w14:paraId="5544A612" w14:textId="77777777" w:rsidR="003738A5" w:rsidRPr="00E70F5D" w:rsidRDefault="003738A5" w:rsidP="003738A5">
      <w:pPr>
        <w:rPr>
          <w:b w:val="0"/>
          <w:i w:val="0"/>
          <w:sz w:val="24"/>
          <w:szCs w:val="24"/>
        </w:rPr>
      </w:pPr>
    </w:p>
    <w:p w14:paraId="45A3DA01" w14:textId="79854AA3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</w:t>
      </w:r>
      <w:r w:rsidR="00946949">
        <w:rPr>
          <w:rFonts w:ascii="Times New Roman" w:hAnsi="Times New Roman"/>
          <w:b/>
          <w:iCs/>
          <w:sz w:val="28"/>
          <w:szCs w:val="28"/>
          <w:lang w:val="uk-UA"/>
        </w:rPr>
        <w:t>відмову в наданні</w:t>
      </w: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 дозволу на </w:t>
      </w:r>
      <w:r w:rsidR="003E3AD8" w:rsidRPr="002B5D2B">
        <w:rPr>
          <w:rFonts w:ascii="Times New Roman" w:hAnsi="Times New Roman"/>
          <w:b/>
          <w:iCs/>
          <w:sz w:val="28"/>
          <w:szCs w:val="28"/>
          <w:lang w:val="uk-UA"/>
        </w:rPr>
        <w:t>розробле</w:t>
      </w: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ння </w:t>
      </w:r>
    </w:p>
    <w:p w14:paraId="39EF2D8F" w14:textId="77777777" w:rsidR="003738A5" w:rsidRPr="002B5D2B" w:rsidRDefault="003E3AD8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</w:t>
      </w:r>
      <w:r w:rsidR="003738A5"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землеустрою щодо відведення </w:t>
      </w:r>
    </w:p>
    <w:p w14:paraId="27B38E95" w14:textId="3A94340C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 w:rsidR="00946949">
        <w:rPr>
          <w:rFonts w:ascii="Times New Roman" w:hAnsi="Times New Roman"/>
          <w:b/>
          <w:iCs/>
          <w:sz w:val="28"/>
          <w:szCs w:val="28"/>
          <w:lang w:val="uk-UA"/>
        </w:rPr>
        <w:t>Коровіцькому С. М.</w:t>
      </w:r>
    </w:p>
    <w:p w14:paraId="2E71B67B" w14:textId="77777777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5B726A0B" w14:textId="7A352063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Розглянувши заяву гр.</w:t>
      </w:r>
      <w:r w:rsidR="0012508D" w:rsidRPr="002B5D2B">
        <w:rPr>
          <w:b w:val="0"/>
          <w:i w:val="0"/>
          <w:sz w:val="28"/>
          <w:szCs w:val="28"/>
        </w:rPr>
        <w:t xml:space="preserve"> </w:t>
      </w:r>
      <w:r w:rsidR="00946949">
        <w:rPr>
          <w:b w:val="0"/>
          <w:i w:val="0"/>
          <w:sz w:val="28"/>
          <w:szCs w:val="28"/>
        </w:rPr>
        <w:t>Коровіцького</w:t>
      </w:r>
      <w:r w:rsidR="00911990">
        <w:rPr>
          <w:b w:val="0"/>
          <w:i w:val="0"/>
          <w:sz w:val="28"/>
          <w:szCs w:val="28"/>
        </w:rPr>
        <w:t xml:space="preserve"> </w:t>
      </w:r>
      <w:r w:rsidR="00946949">
        <w:rPr>
          <w:b w:val="0"/>
          <w:i w:val="0"/>
          <w:sz w:val="28"/>
          <w:szCs w:val="28"/>
        </w:rPr>
        <w:t>С</w:t>
      </w:r>
      <w:r w:rsidR="00911990">
        <w:rPr>
          <w:b w:val="0"/>
          <w:i w:val="0"/>
          <w:sz w:val="28"/>
          <w:szCs w:val="28"/>
        </w:rPr>
        <w:t>.</w:t>
      </w:r>
      <w:r w:rsidR="00E70F5D">
        <w:rPr>
          <w:b w:val="0"/>
          <w:i w:val="0"/>
          <w:sz w:val="28"/>
          <w:szCs w:val="28"/>
        </w:rPr>
        <w:t xml:space="preserve"> </w:t>
      </w:r>
      <w:r w:rsidR="00946949">
        <w:rPr>
          <w:b w:val="0"/>
          <w:i w:val="0"/>
          <w:sz w:val="28"/>
          <w:szCs w:val="28"/>
        </w:rPr>
        <w:t>М</w:t>
      </w:r>
      <w:r w:rsidR="00911990">
        <w:rPr>
          <w:b w:val="0"/>
          <w:i w:val="0"/>
          <w:sz w:val="28"/>
          <w:szCs w:val="28"/>
        </w:rPr>
        <w:t>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</w:t>
      </w:r>
      <w:r w:rsidR="00C36C2B" w:rsidRPr="002B5D2B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 xml:space="preserve">статтями </w:t>
      </w:r>
      <w:r w:rsidR="00876F05" w:rsidRPr="002B5D2B">
        <w:rPr>
          <w:b w:val="0"/>
          <w:i w:val="0"/>
          <w:sz w:val="28"/>
          <w:szCs w:val="28"/>
        </w:rPr>
        <w:t xml:space="preserve">12, 22, </w:t>
      </w:r>
      <w:r w:rsidR="00E90FE9" w:rsidRPr="002B5D2B">
        <w:rPr>
          <w:b w:val="0"/>
          <w:i w:val="0"/>
          <w:sz w:val="28"/>
          <w:szCs w:val="28"/>
        </w:rPr>
        <w:t>33,</w:t>
      </w:r>
      <w:r w:rsidR="00375C93">
        <w:rPr>
          <w:b w:val="0"/>
          <w:i w:val="0"/>
          <w:sz w:val="28"/>
          <w:szCs w:val="28"/>
        </w:rPr>
        <w:t xml:space="preserve"> 79</w:t>
      </w:r>
      <w:r w:rsidR="00375C93">
        <w:rPr>
          <w:b w:val="0"/>
          <w:i w:val="0"/>
          <w:sz w:val="28"/>
          <w:szCs w:val="28"/>
          <w:vertAlign w:val="superscript"/>
        </w:rPr>
        <w:t>1</w:t>
      </w:r>
      <w:r w:rsidR="00375C93">
        <w:rPr>
          <w:b w:val="0"/>
          <w:i w:val="0"/>
          <w:sz w:val="28"/>
          <w:szCs w:val="28"/>
        </w:rPr>
        <w:t>,</w:t>
      </w:r>
      <w:r w:rsidR="00E90FE9" w:rsidRPr="002B5D2B">
        <w:rPr>
          <w:b w:val="0"/>
          <w:i w:val="0"/>
          <w:sz w:val="28"/>
          <w:szCs w:val="28"/>
        </w:rPr>
        <w:t xml:space="preserve"> </w:t>
      </w:r>
      <w:r w:rsidR="00876F05" w:rsidRPr="002B5D2B">
        <w:rPr>
          <w:b w:val="0"/>
          <w:i w:val="0"/>
          <w:sz w:val="28"/>
          <w:szCs w:val="28"/>
        </w:rPr>
        <w:t xml:space="preserve">81, </w:t>
      </w:r>
      <w:r w:rsidR="00946949" w:rsidRPr="003E1B63">
        <w:rPr>
          <w:b w:val="0"/>
          <w:i w:val="0"/>
          <w:sz w:val="28"/>
          <w:szCs w:val="28"/>
        </w:rPr>
        <w:t>83</w:t>
      </w:r>
      <w:r w:rsidR="00946949">
        <w:rPr>
          <w:b w:val="0"/>
          <w:i w:val="0"/>
          <w:sz w:val="28"/>
          <w:szCs w:val="28"/>
        </w:rPr>
        <w:t xml:space="preserve">, </w:t>
      </w:r>
      <w:r w:rsidR="00876F05" w:rsidRPr="002B5D2B">
        <w:rPr>
          <w:b w:val="0"/>
          <w:i w:val="0"/>
          <w:sz w:val="28"/>
          <w:szCs w:val="28"/>
        </w:rPr>
        <w:t xml:space="preserve">116, 118, 121, 122 </w:t>
      </w:r>
      <w:r w:rsidRPr="002B5D2B">
        <w:rPr>
          <w:b w:val="0"/>
          <w:i w:val="0"/>
          <w:sz w:val="28"/>
          <w:szCs w:val="28"/>
        </w:rPr>
        <w:t>Земельного Код</w:t>
      </w:r>
      <w:r w:rsidR="00876F05" w:rsidRPr="002B5D2B">
        <w:rPr>
          <w:b w:val="0"/>
          <w:i w:val="0"/>
          <w:sz w:val="28"/>
          <w:szCs w:val="28"/>
        </w:rPr>
        <w:t>ексу України, стат</w:t>
      </w:r>
      <w:r w:rsidR="002B5D2B">
        <w:rPr>
          <w:b w:val="0"/>
          <w:i w:val="0"/>
          <w:sz w:val="28"/>
          <w:szCs w:val="28"/>
        </w:rPr>
        <w:t>т</w:t>
      </w:r>
      <w:r w:rsidR="00876F05" w:rsidRPr="002B5D2B">
        <w:rPr>
          <w:b w:val="0"/>
          <w:i w:val="0"/>
          <w:sz w:val="28"/>
          <w:szCs w:val="28"/>
        </w:rPr>
        <w:t>ею</w:t>
      </w:r>
      <w:r w:rsidRPr="002B5D2B">
        <w:rPr>
          <w:b w:val="0"/>
          <w:i w:val="0"/>
          <w:sz w:val="28"/>
          <w:szCs w:val="28"/>
        </w:rPr>
        <w:t xml:space="preserve"> 5 Закону України </w:t>
      </w:r>
      <w:r w:rsidR="008B63E0"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 w:rsidR="008B63E0"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 w:rsidR="00E70F5D"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="00946949">
        <w:rPr>
          <w:b w:val="0"/>
          <w:i w:val="0"/>
          <w:sz w:val="28"/>
          <w:szCs w:val="28"/>
        </w:rPr>
        <w:t xml:space="preserve">враховуючи, що земельна ділянка, відповідно до поданих графічних матеріалів належить до земель загального користування населених </w:t>
      </w:r>
      <w:r w:rsidR="00F01DD8">
        <w:rPr>
          <w:b w:val="0"/>
          <w:i w:val="0"/>
          <w:sz w:val="28"/>
          <w:szCs w:val="28"/>
        </w:rPr>
        <w:t>пунктів та</w:t>
      </w:r>
      <w:r w:rsidR="003A5EC1" w:rsidRPr="003A5EC1">
        <w:rPr>
          <w:b w:val="0"/>
          <w:i w:val="0"/>
          <w:sz w:val="28"/>
          <w:szCs w:val="28"/>
        </w:rPr>
        <w:t xml:space="preserve">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</w:t>
      </w:r>
      <w:r w:rsidR="003A5EC1"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14:paraId="4F5B0E46" w14:textId="77777777" w:rsidR="003738A5" w:rsidRPr="002B5D2B" w:rsidRDefault="003738A5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14:paraId="733F6AF1" w14:textId="44C910F7" w:rsidR="003738A5" w:rsidRPr="002B5D2B" w:rsidRDefault="003738A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</w:t>
      </w:r>
      <w:r w:rsidR="00946949">
        <w:rPr>
          <w:b w:val="0"/>
          <w:i w:val="0"/>
          <w:sz w:val="28"/>
          <w:szCs w:val="28"/>
        </w:rPr>
        <w:t>Відмовити в н</w:t>
      </w:r>
      <w:r w:rsidRPr="002B5D2B">
        <w:rPr>
          <w:b w:val="0"/>
          <w:i w:val="0"/>
          <w:sz w:val="28"/>
          <w:szCs w:val="28"/>
        </w:rPr>
        <w:t>ада</w:t>
      </w:r>
      <w:r w:rsidR="00946949">
        <w:rPr>
          <w:b w:val="0"/>
          <w:i w:val="0"/>
          <w:sz w:val="28"/>
          <w:szCs w:val="28"/>
        </w:rPr>
        <w:t>нні</w:t>
      </w:r>
      <w:r w:rsidRPr="002B5D2B">
        <w:rPr>
          <w:b w:val="0"/>
          <w:i w:val="0"/>
          <w:sz w:val="28"/>
          <w:szCs w:val="28"/>
        </w:rPr>
        <w:t xml:space="preserve"> дозв</w:t>
      </w:r>
      <w:r w:rsidR="00946949">
        <w:rPr>
          <w:b w:val="0"/>
          <w:i w:val="0"/>
          <w:sz w:val="28"/>
          <w:szCs w:val="28"/>
        </w:rPr>
        <w:t>олу</w:t>
      </w:r>
      <w:r w:rsidRPr="002B5D2B">
        <w:rPr>
          <w:b w:val="0"/>
          <w:i w:val="0"/>
          <w:sz w:val="28"/>
          <w:szCs w:val="28"/>
        </w:rPr>
        <w:t xml:space="preserve"> на </w:t>
      </w:r>
      <w:r w:rsidR="003E3AD8" w:rsidRPr="002B5D2B">
        <w:rPr>
          <w:b w:val="0"/>
          <w:i w:val="0"/>
          <w:sz w:val="28"/>
          <w:szCs w:val="28"/>
        </w:rPr>
        <w:t>розроблен</w:t>
      </w:r>
      <w:r w:rsidRPr="002B5D2B">
        <w:rPr>
          <w:b w:val="0"/>
          <w:i w:val="0"/>
          <w:sz w:val="28"/>
          <w:szCs w:val="28"/>
        </w:rPr>
        <w:t xml:space="preserve">ня проекту землеустрою щодо відведення земельної ділянки гр. </w:t>
      </w:r>
      <w:r w:rsidR="00946949">
        <w:rPr>
          <w:b w:val="0"/>
          <w:i w:val="0"/>
          <w:sz w:val="28"/>
          <w:szCs w:val="28"/>
        </w:rPr>
        <w:t>Коровіцькому Степану Миколайовичу</w:t>
      </w:r>
      <w:r w:rsidRPr="002B5D2B">
        <w:rPr>
          <w:b w:val="0"/>
          <w:i w:val="0"/>
          <w:sz w:val="28"/>
          <w:szCs w:val="28"/>
        </w:rPr>
        <w:t xml:space="preserve"> в </w:t>
      </w:r>
      <w:r w:rsidR="00F823A4">
        <w:rPr>
          <w:b w:val="0"/>
          <w:i w:val="0"/>
          <w:sz w:val="28"/>
          <w:szCs w:val="28"/>
        </w:rPr>
        <w:t>м</w:t>
      </w:r>
      <w:r w:rsidRPr="002B5D2B">
        <w:rPr>
          <w:b w:val="0"/>
          <w:i w:val="0"/>
          <w:sz w:val="28"/>
          <w:szCs w:val="28"/>
        </w:rPr>
        <w:t xml:space="preserve">. </w:t>
      </w:r>
      <w:r w:rsidR="00F823A4">
        <w:rPr>
          <w:b w:val="0"/>
          <w:i w:val="0"/>
          <w:sz w:val="28"/>
          <w:szCs w:val="28"/>
        </w:rPr>
        <w:t>Рожище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</w:t>
      </w:r>
      <w:r w:rsidR="00F7766B" w:rsidRPr="002B5D2B">
        <w:rPr>
          <w:b w:val="0"/>
          <w:i w:val="0"/>
          <w:sz w:val="28"/>
          <w:szCs w:val="28"/>
        </w:rPr>
        <w:t xml:space="preserve">орієнтовною </w:t>
      </w:r>
      <w:r w:rsidRPr="002B5D2B">
        <w:rPr>
          <w:b w:val="0"/>
          <w:i w:val="0"/>
          <w:sz w:val="28"/>
          <w:szCs w:val="28"/>
        </w:rPr>
        <w:t xml:space="preserve">площею </w:t>
      </w:r>
      <w:r w:rsidR="00E60162">
        <w:rPr>
          <w:b w:val="0"/>
          <w:i w:val="0"/>
          <w:sz w:val="28"/>
          <w:szCs w:val="28"/>
        </w:rPr>
        <w:t>0,</w:t>
      </w:r>
      <w:r w:rsidR="00F823A4">
        <w:rPr>
          <w:b w:val="0"/>
          <w:i w:val="0"/>
          <w:sz w:val="28"/>
          <w:szCs w:val="28"/>
        </w:rPr>
        <w:t>0</w:t>
      </w:r>
      <w:r w:rsidR="00946949">
        <w:rPr>
          <w:b w:val="0"/>
          <w:i w:val="0"/>
          <w:sz w:val="28"/>
          <w:szCs w:val="28"/>
        </w:rPr>
        <w:t>4</w:t>
      </w:r>
      <w:r w:rsidR="00F823A4">
        <w:rPr>
          <w:b w:val="0"/>
          <w:i w:val="0"/>
          <w:sz w:val="28"/>
          <w:szCs w:val="28"/>
        </w:rPr>
        <w:t>00</w:t>
      </w:r>
      <w:r w:rsidR="00F7766B" w:rsidRPr="002B5D2B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>га.</w:t>
      </w:r>
    </w:p>
    <w:p w14:paraId="2B417684" w14:textId="445DB1AF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</w:r>
      <w:r w:rsidR="00B63CE4">
        <w:rPr>
          <w:b w:val="0"/>
          <w:i w:val="0"/>
          <w:sz w:val="28"/>
          <w:szCs w:val="28"/>
        </w:rPr>
        <w:t>2</w:t>
      </w:r>
      <w:r w:rsidRPr="002B5D2B">
        <w:rPr>
          <w:b w:val="0"/>
          <w:i w:val="0"/>
          <w:sz w:val="28"/>
          <w:szCs w:val="28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096C6F89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1FFF9C7C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2C22FFFD" w14:textId="66D6EE2B" w:rsidR="003738A5" w:rsidRDefault="003738A5" w:rsidP="003738A5">
      <w:pPr>
        <w:tabs>
          <w:tab w:val="left" w:pos="5550"/>
        </w:tabs>
        <w:rPr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5A508E">
        <w:rPr>
          <w:i w:val="0"/>
          <w:iCs/>
          <w:sz w:val="28"/>
        </w:rPr>
        <w:t>Вячеслав ПОЛІЩУК</w:t>
      </w:r>
    </w:p>
    <w:p w14:paraId="5E7BCF2C" w14:textId="77777777" w:rsidR="009D3591" w:rsidRPr="009D3591" w:rsidRDefault="009D3591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14:paraId="41DCC15B" w14:textId="0A5B9EC1" w:rsidR="00876F05" w:rsidRPr="002B5D2B" w:rsidRDefault="00F823A4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Данилюк Олег</w:t>
      </w:r>
      <w:r w:rsidR="00876F05" w:rsidRPr="002B5D2B">
        <w:rPr>
          <w:b w:val="0"/>
          <w:sz w:val="24"/>
          <w:szCs w:val="24"/>
        </w:rPr>
        <w:t xml:space="preserve"> 21541</w:t>
      </w:r>
    </w:p>
    <w:p w14:paraId="4CF2A13D" w14:textId="3A4D0C9B" w:rsidR="00EE3088" w:rsidRPr="002B5D2B" w:rsidRDefault="00EE3088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 w:rsidR="00BB36A7">
        <w:rPr>
          <w:b w:val="0"/>
          <w:sz w:val="24"/>
          <w:szCs w:val="24"/>
        </w:rPr>
        <w:t>Валентин</w:t>
      </w:r>
      <w:r w:rsidRPr="002B5D2B">
        <w:rPr>
          <w:b w:val="0"/>
          <w:sz w:val="24"/>
          <w:szCs w:val="24"/>
        </w:rPr>
        <w:t>21541</w:t>
      </w:r>
    </w:p>
    <w:p w14:paraId="1320918E" w14:textId="77777777" w:rsidR="004373CF" w:rsidRPr="002B5D2B" w:rsidRDefault="004373CF" w:rsidP="003738A5">
      <w:pPr>
        <w:rPr>
          <w:szCs w:val="28"/>
        </w:rPr>
      </w:pPr>
    </w:p>
    <w:sectPr w:rsidR="004373CF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F77BC" w14:textId="77777777" w:rsidR="008827D2" w:rsidRDefault="008827D2" w:rsidP="00CF7DC8">
      <w:r>
        <w:separator/>
      </w:r>
    </w:p>
  </w:endnote>
  <w:endnote w:type="continuationSeparator" w:id="0">
    <w:p w14:paraId="22129CE4" w14:textId="77777777" w:rsidR="008827D2" w:rsidRDefault="008827D2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733A3" w14:textId="77777777" w:rsidR="008827D2" w:rsidRDefault="008827D2" w:rsidP="00CF7DC8">
      <w:r>
        <w:separator/>
      </w:r>
    </w:p>
  </w:footnote>
  <w:footnote w:type="continuationSeparator" w:id="0">
    <w:p w14:paraId="6DA4BFD5" w14:textId="77777777" w:rsidR="008827D2" w:rsidRDefault="008827D2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3C0E" w14:textId="77777777" w:rsidR="00D92FF6" w:rsidRPr="00D433A3" w:rsidRDefault="00D92FF6" w:rsidP="00CF7DC8">
    <w:pPr>
      <w:pStyle w:val="a3"/>
      <w:jc w:val="right"/>
      <w:rPr>
        <w:iCs/>
        <w:sz w:val="28"/>
        <w:szCs w:val="28"/>
      </w:rPr>
    </w:pPr>
    <w:r w:rsidRPr="00D433A3">
      <w:rPr>
        <w:iCs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2058F"/>
    <w:rsid w:val="000261CA"/>
    <w:rsid w:val="0003140C"/>
    <w:rsid w:val="00031E64"/>
    <w:rsid w:val="0004644A"/>
    <w:rsid w:val="0006672C"/>
    <w:rsid w:val="00092391"/>
    <w:rsid w:val="000D133F"/>
    <w:rsid w:val="00123E8A"/>
    <w:rsid w:val="0012508D"/>
    <w:rsid w:val="001A6B0B"/>
    <w:rsid w:val="002B122C"/>
    <w:rsid w:val="002B230D"/>
    <w:rsid w:val="002B5D2B"/>
    <w:rsid w:val="002C781F"/>
    <w:rsid w:val="002C7F40"/>
    <w:rsid w:val="003040FB"/>
    <w:rsid w:val="003176E0"/>
    <w:rsid w:val="003211D7"/>
    <w:rsid w:val="0033555B"/>
    <w:rsid w:val="0033715B"/>
    <w:rsid w:val="003456BF"/>
    <w:rsid w:val="003610E3"/>
    <w:rsid w:val="00373659"/>
    <w:rsid w:val="003738A5"/>
    <w:rsid w:val="00375C93"/>
    <w:rsid w:val="0039255F"/>
    <w:rsid w:val="003957A4"/>
    <w:rsid w:val="003A5EC1"/>
    <w:rsid w:val="003C0E78"/>
    <w:rsid w:val="003D10C6"/>
    <w:rsid w:val="003D160F"/>
    <w:rsid w:val="003E1B63"/>
    <w:rsid w:val="003E3AD8"/>
    <w:rsid w:val="0040278E"/>
    <w:rsid w:val="004373CF"/>
    <w:rsid w:val="004974DE"/>
    <w:rsid w:val="004A1C4D"/>
    <w:rsid w:val="004C6C5A"/>
    <w:rsid w:val="005145FE"/>
    <w:rsid w:val="0056327F"/>
    <w:rsid w:val="0056585A"/>
    <w:rsid w:val="0058316B"/>
    <w:rsid w:val="00597F32"/>
    <w:rsid w:val="005A508E"/>
    <w:rsid w:val="005C6E66"/>
    <w:rsid w:val="006C2B44"/>
    <w:rsid w:val="006D4961"/>
    <w:rsid w:val="006D53FC"/>
    <w:rsid w:val="006E7956"/>
    <w:rsid w:val="00814383"/>
    <w:rsid w:val="0082654F"/>
    <w:rsid w:val="00826959"/>
    <w:rsid w:val="00876F05"/>
    <w:rsid w:val="008827D2"/>
    <w:rsid w:val="00884213"/>
    <w:rsid w:val="008B63E0"/>
    <w:rsid w:val="008B7B46"/>
    <w:rsid w:val="008D63BE"/>
    <w:rsid w:val="00911990"/>
    <w:rsid w:val="009360E8"/>
    <w:rsid w:val="00940AA5"/>
    <w:rsid w:val="00946949"/>
    <w:rsid w:val="0096324B"/>
    <w:rsid w:val="00965644"/>
    <w:rsid w:val="009C64FD"/>
    <w:rsid w:val="009D3591"/>
    <w:rsid w:val="009E4240"/>
    <w:rsid w:val="009E7DA1"/>
    <w:rsid w:val="00A14FC6"/>
    <w:rsid w:val="00A175A7"/>
    <w:rsid w:val="00A367A9"/>
    <w:rsid w:val="00A51A45"/>
    <w:rsid w:val="00A85C8E"/>
    <w:rsid w:val="00AF370A"/>
    <w:rsid w:val="00B21B83"/>
    <w:rsid w:val="00B36F52"/>
    <w:rsid w:val="00B466CF"/>
    <w:rsid w:val="00B47824"/>
    <w:rsid w:val="00B63CE4"/>
    <w:rsid w:val="00B805E2"/>
    <w:rsid w:val="00B8696A"/>
    <w:rsid w:val="00BA5A0E"/>
    <w:rsid w:val="00BA785C"/>
    <w:rsid w:val="00BB36A7"/>
    <w:rsid w:val="00BD40A3"/>
    <w:rsid w:val="00BE27D1"/>
    <w:rsid w:val="00C25419"/>
    <w:rsid w:val="00C32CD3"/>
    <w:rsid w:val="00C36C2B"/>
    <w:rsid w:val="00C72B6B"/>
    <w:rsid w:val="00CA015E"/>
    <w:rsid w:val="00CB7653"/>
    <w:rsid w:val="00CF6C28"/>
    <w:rsid w:val="00CF7DC8"/>
    <w:rsid w:val="00D11F6F"/>
    <w:rsid w:val="00D34065"/>
    <w:rsid w:val="00D433A3"/>
    <w:rsid w:val="00D53BC2"/>
    <w:rsid w:val="00D72235"/>
    <w:rsid w:val="00D92FF6"/>
    <w:rsid w:val="00DB6427"/>
    <w:rsid w:val="00DD4BE6"/>
    <w:rsid w:val="00E04D7B"/>
    <w:rsid w:val="00E36CDB"/>
    <w:rsid w:val="00E5696E"/>
    <w:rsid w:val="00E60162"/>
    <w:rsid w:val="00E678A1"/>
    <w:rsid w:val="00E70F5D"/>
    <w:rsid w:val="00E90FE9"/>
    <w:rsid w:val="00EB2701"/>
    <w:rsid w:val="00EC0C8D"/>
    <w:rsid w:val="00EC6694"/>
    <w:rsid w:val="00EC796E"/>
    <w:rsid w:val="00EE3088"/>
    <w:rsid w:val="00F01DD8"/>
    <w:rsid w:val="00F4325B"/>
    <w:rsid w:val="00F73A93"/>
    <w:rsid w:val="00F7766B"/>
    <w:rsid w:val="00F823A4"/>
    <w:rsid w:val="00F85570"/>
    <w:rsid w:val="00FA51F1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BE72BC"/>
  <w15:chartTrackingRefBased/>
  <w15:docId w15:val="{A8A8A40B-B6A6-47A1-A81C-E9806CC1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semiHidden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cp:lastModifiedBy>Oleg</cp:lastModifiedBy>
  <cp:revision>6</cp:revision>
  <dcterms:created xsi:type="dcterms:W3CDTF">2022-02-22T08:13:00Z</dcterms:created>
  <dcterms:modified xsi:type="dcterms:W3CDTF">2022-02-22T12:12:00Z</dcterms:modified>
</cp:coreProperties>
</file>